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E4" w:rsidRPr="002775E4" w:rsidRDefault="002775E4" w:rsidP="002775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775E4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Информирование </w:t>
      </w:r>
      <w:r w:rsidRPr="002775E4">
        <w:rPr>
          <w:rFonts w:ascii="Times New Roman" w:hAnsi="Times New Roman" w:cs="Times New Roman"/>
          <w:b/>
          <w:i/>
          <w:sz w:val="28"/>
          <w:szCs w:val="28"/>
        </w:rPr>
        <w:t>контролируемых лиц и иных заинтересованных лиц по вопросам соблюдения обязательных требований</w:t>
      </w:r>
    </w:p>
    <w:p w:rsidR="002775E4" w:rsidRDefault="002775E4" w:rsidP="002775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zh-CN"/>
        </w:rPr>
      </w:pPr>
    </w:p>
    <w:p w:rsidR="00512080" w:rsidRPr="00512080" w:rsidRDefault="00512080" w:rsidP="0051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12080">
        <w:rPr>
          <w:rFonts w:ascii="Times New Roman" w:hAnsi="Times New Roman" w:cs="Times New Roman"/>
          <w:i/>
          <w:sz w:val="28"/>
          <w:szCs w:val="28"/>
        </w:rPr>
        <w:t>еречень индикаторов риска нарушения обязательных требований, порядок отнесения объектов контроля к категориям риска</w:t>
      </w:r>
    </w:p>
    <w:p w:rsidR="00512080" w:rsidRDefault="00512080" w:rsidP="00277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5E4" w:rsidRDefault="002775E4" w:rsidP="00277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75E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2775E4">
        <w:rPr>
          <w:rFonts w:ascii="Times New Roman" w:hAnsi="Times New Roman" w:cs="Times New Roman"/>
          <w:sz w:val="28"/>
          <w:szCs w:val="28"/>
        </w:rPr>
        <w:t>Положени</w:t>
      </w:r>
      <w:r w:rsidRPr="002775E4">
        <w:rPr>
          <w:rFonts w:ascii="Times New Roman" w:hAnsi="Times New Roman" w:cs="Times New Roman"/>
          <w:sz w:val="28"/>
          <w:szCs w:val="28"/>
        </w:rPr>
        <w:t>ем</w:t>
      </w:r>
      <w:r w:rsidRPr="002775E4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города Ставрополя Ставропольского края</w:t>
      </w:r>
      <w:r w:rsidRPr="002775E4">
        <w:rPr>
          <w:rFonts w:ascii="Times New Roman" w:hAnsi="Times New Roman" w:cs="Times New Roman"/>
          <w:sz w:val="28"/>
          <w:szCs w:val="28"/>
        </w:rPr>
        <w:t>, утвержденным</w:t>
      </w:r>
      <w:r w:rsidRPr="00277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5E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2775E4">
        <w:rPr>
          <w:rFonts w:ascii="Times New Roman" w:eastAsia="Calibri" w:hAnsi="Times New Roman" w:cs="Times New Roman"/>
          <w:sz w:val="28"/>
          <w:szCs w:val="28"/>
        </w:rPr>
        <w:t>м</w:t>
      </w:r>
      <w:r w:rsidRPr="002775E4">
        <w:rPr>
          <w:rFonts w:ascii="Times New Roman" w:eastAsia="Calibri" w:hAnsi="Times New Roman" w:cs="Times New Roman"/>
          <w:sz w:val="28"/>
          <w:szCs w:val="28"/>
        </w:rPr>
        <w:t xml:space="preserve"> Ставропольской городской Думы </w:t>
      </w:r>
      <w:r w:rsidRPr="002775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25.08.2021 № 596</w:t>
      </w:r>
      <w:r w:rsidRPr="002775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с</w:t>
      </w:r>
      <w:r w:rsidRPr="002775E4">
        <w:rPr>
          <w:rFonts w:ascii="Times New Roman" w:hAnsi="Times New Roman" w:cs="Times New Roman"/>
          <w:sz w:val="28"/>
          <w:szCs w:val="28"/>
          <w:lang w:eastAsia="zh-CN"/>
        </w:rPr>
        <w:t>истема оценки и управления рисками причинения вреда (ущерба) охраняемым законом ценностям при осуществлении муниципального земельного контроля не применяется.</w:t>
      </w:r>
      <w:r w:rsidRPr="002775E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F7281" w:rsidRDefault="000F7281" w:rsidP="000F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7281" w:rsidRPr="000F7281" w:rsidRDefault="000F7281" w:rsidP="000F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281">
        <w:rPr>
          <w:rFonts w:ascii="Times New Roman" w:hAnsi="Times New Roman" w:cs="Times New Roman"/>
          <w:i/>
          <w:sz w:val="28"/>
          <w:szCs w:val="28"/>
        </w:rPr>
        <w:t>И</w:t>
      </w:r>
      <w:r w:rsidRPr="000F7281">
        <w:rPr>
          <w:rFonts w:ascii="Times New Roman" w:hAnsi="Times New Roman" w:cs="Times New Roman"/>
          <w:i/>
          <w:sz w:val="28"/>
          <w:szCs w:val="28"/>
        </w:rPr>
        <w:t>счерпывающий перечень сведений, которые могут запрашиваться контрольным (надзорным) органом у контролируемого лица</w:t>
      </w:r>
    </w:p>
    <w:p w:rsidR="000F7281" w:rsidRDefault="000F7281" w:rsidP="000F728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775E4" w:rsidRDefault="001E6FB0" w:rsidP="000F728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К</w:t>
      </w:r>
      <w:r w:rsidRPr="00090E7D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</w:t>
      </w:r>
      <w:r w:rsidRPr="00090E7D">
        <w:rPr>
          <w:sz w:val="28"/>
          <w:szCs w:val="28"/>
        </w:rPr>
        <w:t>по управлению муниципальным имуществом города Ставрополя</w:t>
      </w:r>
      <w:r>
        <w:rPr>
          <w:sz w:val="28"/>
          <w:szCs w:val="28"/>
        </w:rPr>
        <w:t>, являясь уполномоченным органом,</w:t>
      </w:r>
      <w:r w:rsidRPr="00090E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 w:rsidRPr="00D41F6B">
        <w:rPr>
          <w:rFonts w:eastAsia="Calibri"/>
          <w:sz w:val="28"/>
          <w:szCs w:val="28"/>
          <w:lang w:eastAsia="en-US"/>
        </w:rPr>
        <w:t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  <w:r w:rsidRPr="00D41F6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41F6B">
        <w:rPr>
          <w:rFonts w:eastAsia="Calibri"/>
          <w:sz w:val="28"/>
          <w:szCs w:val="28"/>
          <w:lang w:eastAsia="en-US"/>
        </w:rPr>
        <w:t xml:space="preserve">Перечень указанных документов и (или) сведений, порядок и сроки их представления установлены </w:t>
      </w:r>
      <w:hyperlink r:id="rId5" w:history="1">
        <w:r w:rsidRPr="00D41F6B">
          <w:rPr>
            <w:rFonts w:eastAsia="Calibri"/>
            <w:sz w:val="28"/>
            <w:szCs w:val="28"/>
            <w:lang w:eastAsia="en-US"/>
          </w:rPr>
          <w:t>Правилами</w:t>
        </w:r>
      </w:hyperlink>
      <w:r w:rsidRPr="00D41F6B">
        <w:rPr>
          <w:rFonts w:eastAsia="Calibri"/>
          <w:sz w:val="28"/>
          <w:szCs w:val="28"/>
          <w:lang w:eastAsia="en-US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D41F6B">
        <w:rPr>
          <w:rFonts w:eastAsia="Calibri"/>
          <w:sz w:val="28"/>
          <w:szCs w:val="28"/>
          <w:lang w:eastAsia="en-US"/>
        </w:rPr>
        <w:t xml:space="preserve">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F7281" w:rsidRDefault="000F7281" w:rsidP="001E6FB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FB0" w:rsidRPr="000F7281" w:rsidRDefault="000F7281" w:rsidP="001E6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281">
        <w:rPr>
          <w:rFonts w:ascii="Times New Roman" w:hAnsi="Times New Roman" w:cs="Times New Roman"/>
          <w:i/>
          <w:sz w:val="28"/>
          <w:szCs w:val="28"/>
        </w:rPr>
        <w:t>С</w:t>
      </w:r>
      <w:r w:rsidR="001E6FB0" w:rsidRPr="000F7281">
        <w:rPr>
          <w:rFonts w:ascii="Times New Roman" w:hAnsi="Times New Roman" w:cs="Times New Roman"/>
          <w:i/>
          <w:sz w:val="28"/>
          <w:szCs w:val="28"/>
        </w:rPr>
        <w:t>ведения о способах получения консультаций по вопросам соблюдения обязательных требований</w:t>
      </w:r>
    </w:p>
    <w:p w:rsidR="000F7281" w:rsidRDefault="000F7281" w:rsidP="001E6FB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FB0" w:rsidRPr="001E6FB0" w:rsidRDefault="001E6FB0" w:rsidP="001E6FB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FB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 </w:t>
      </w:r>
      <w:r>
        <w:rPr>
          <w:rFonts w:ascii="Times New Roman" w:eastAsia="Calibri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  <w:r w:rsidRPr="001E6FB0">
        <w:rPr>
          <w:rFonts w:ascii="Times New Roman" w:eastAsia="Calibri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99-87-45</w:t>
      </w:r>
      <w:r w:rsidRPr="001E6FB0">
        <w:rPr>
          <w:rFonts w:ascii="Times New Roman" w:eastAsia="Calibri" w:hAnsi="Times New Roman" w:cs="Times New Roman"/>
          <w:sz w:val="28"/>
          <w:szCs w:val="28"/>
        </w:rPr>
        <w:t>, посредством видео-конференц-связи, на личном приеме либо в ходе проведения профилактических мероприятий, контрольных мероприятий и не превыша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E6FB0">
        <w:rPr>
          <w:rFonts w:ascii="Times New Roman" w:eastAsia="Calibri" w:hAnsi="Times New Roman" w:cs="Times New Roman"/>
          <w:sz w:val="28"/>
          <w:szCs w:val="28"/>
        </w:rPr>
        <w:t>т 15 минут.</w:t>
      </w:r>
    </w:p>
    <w:p w:rsidR="001E6FB0" w:rsidRPr="001E6FB0" w:rsidRDefault="001E6FB0" w:rsidP="001E6FB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FB0">
        <w:rPr>
          <w:rFonts w:ascii="Times New Roman" w:hAnsi="Times New Roman" w:cs="Times New Roman"/>
          <w:sz w:val="28"/>
          <w:szCs w:val="28"/>
        </w:rPr>
        <w:lastRenderedPageBreak/>
        <w:t xml:space="preserve">Личный прием граждан проводится руководителем (заместителем руководителя) </w:t>
      </w:r>
      <w:r>
        <w:rPr>
          <w:rFonts w:ascii="Times New Roman" w:eastAsia="Calibri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  <w:r w:rsidRPr="001E6FB0">
        <w:rPr>
          <w:rFonts w:ascii="Times New Roman" w:hAnsi="Times New Roman" w:cs="Times New Roman"/>
          <w:sz w:val="28"/>
          <w:szCs w:val="28"/>
        </w:rPr>
        <w:t xml:space="preserve">. </w:t>
      </w:r>
      <w:r w:rsidRPr="001E6FB0">
        <w:rPr>
          <w:rFonts w:ascii="Times New Roman" w:eastAsia="Calibri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размещ</w:t>
      </w:r>
      <w:r>
        <w:rPr>
          <w:rFonts w:ascii="Times New Roman" w:eastAsia="Calibri" w:hAnsi="Times New Roman" w:cs="Times New Roman"/>
          <w:sz w:val="28"/>
          <w:szCs w:val="28"/>
        </w:rPr>
        <w:t>ена</w:t>
      </w:r>
      <w:r w:rsidRPr="001E6FB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города Ставрополя в сети «Интернет».</w:t>
      </w:r>
    </w:p>
    <w:p w:rsidR="000F7281" w:rsidRDefault="000F7281" w:rsidP="000F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81" w:rsidRPr="000F7281" w:rsidRDefault="000F7281" w:rsidP="000F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281">
        <w:rPr>
          <w:rFonts w:ascii="Times New Roman" w:hAnsi="Times New Roman" w:cs="Times New Roman"/>
          <w:i/>
          <w:sz w:val="28"/>
          <w:szCs w:val="28"/>
        </w:rPr>
        <w:t>С</w:t>
      </w:r>
      <w:r w:rsidRPr="000F7281">
        <w:rPr>
          <w:rFonts w:ascii="Times New Roman" w:hAnsi="Times New Roman" w:cs="Times New Roman"/>
          <w:i/>
          <w:sz w:val="28"/>
          <w:szCs w:val="28"/>
        </w:rPr>
        <w:t>ведения о применении контрольным органом мер стимулирования добросовестности контролируемых лиц</w:t>
      </w:r>
    </w:p>
    <w:p w:rsidR="001E6FB0" w:rsidRPr="002775E4" w:rsidRDefault="001E6FB0" w:rsidP="002775E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0F7281" w:rsidRPr="000F7281" w:rsidRDefault="00512080" w:rsidP="000F7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F7281" w:rsidRPr="000F7281">
        <w:rPr>
          <w:rFonts w:ascii="Times New Roman" w:eastAsia="Calibri" w:hAnsi="Times New Roman" w:cs="Times New Roman"/>
          <w:sz w:val="28"/>
          <w:szCs w:val="28"/>
        </w:rPr>
        <w:t xml:space="preserve"> целях стимулирования добросовестного соблюдения обязательных требований контролируемыми лицами, устранения условий, причин                       и факторов, способных привести к нарушениям обязательных требований                 и (или) причинению вреда (ущерба) охраняемым законом ценностям,                      и доведения обязательных требований до контролируемых лиц, способов               их соблюдения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комитетом </w:t>
      </w:r>
      <w:r>
        <w:rPr>
          <w:rFonts w:ascii="Times New Roman" w:eastAsia="Calibri" w:hAnsi="Times New Roman" w:cs="Times New Roman"/>
          <w:sz w:val="28"/>
          <w:szCs w:val="28"/>
        </w:rPr>
        <w:t>по управлению муниципальным имуществом города Ставрополя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7281">
        <w:rPr>
          <w:rFonts w:ascii="Times New Roman" w:eastAsia="Calibri" w:hAnsi="Times New Roman" w:cs="Times New Roman"/>
          <w:sz w:val="28"/>
          <w:szCs w:val="28"/>
        </w:rPr>
        <w:t>осуществляются</w:t>
      </w:r>
      <w:r w:rsidRPr="000F7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7281">
        <w:rPr>
          <w:rFonts w:ascii="Times New Roman" w:eastAsia="Calibri" w:hAnsi="Times New Roman" w:cs="Times New Roman"/>
          <w:sz w:val="28"/>
          <w:szCs w:val="28"/>
        </w:rPr>
        <w:t>рофилактические мероприятия</w:t>
      </w:r>
      <w:r w:rsidR="000F7281" w:rsidRPr="000F7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281" w:rsidRPr="000F7281" w:rsidRDefault="00512080" w:rsidP="000F7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7281" w:rsidRPr="000F7281">
        <w:rPr>
          <w:rFonts w:ascii="Times New Roman" w:eastAsia="Calibri" w:hAnsi="Times New Roman" w:cs="Times New Roman"/>
          <w:sz w:val="28"/>
          <w:szCs w:val="28"/>
        </w:rPr>
        <w:t xml:space="preserve">роведение профилактических мероприятий, направленных на снижение риска причинения вреда (ущерба),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7281">
        <w:rPr>
          <w:rFonts w:ascii="Times New Roman" w:eastAsia="Calibri" w:hAnsi="Times New Roman" w:cs="Times New Roman"/>
          <w:sz w:val="28"/>
          <w:szCs w:val="28"/>
        </w:rPr>
        <w:t xml:space="preserve">ри осуществлении муниципального земельного контроля </w:t>
      </w:r>
      <w:r w:rsidR="000F7281" w:rsidRPr="000F7281">
        <w:rPr>
          <w:rFonts w:ascii="Times New Roman" w:eastAsia="Calibri" w:hAnsi="Times New Roman" w:cs="Times New Roman"/>
          <w:sz w:val="28"/>
          <w:szCs w:val="28"/>
        </w:rPr>
        <w:t xml:space="preserve">является приоритетным по отношению                        к проведению контрольных </w:t>
      </w:r>
      <w:proofErr w:type="gramStart"/>
      <w:r w:rsidR="000F7281" w:rsidRPr="000F7281">
        <w:rPr>
          <w:rFonts w:ascii="Times New Roman" w:eastAsia="Calibri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F7281" w:rsidRPr="000F7281">
        <w:rPr>
          <w:rFonts w:ascii="Times New Roman" w:eastAsia="Calibri" w:hAnsi="Times New Roman" w:cs="Times New Roman"/>
          <w:sz w:val="28"/>
          <w:szCs w:val="28"/>
        </w:rPr>
        <w:t>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профилактики.</w:t>
      </w:r>
    </w:p>
    <w:p w:rsidR="00512080" w:rsidRDefault="00512080" w:rsidP="005120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2080" w:rsidRPr="00512080" w:rsidRDefault="00512080" w:rsidP="00512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512080">
        <w:rPr>
          <w:rFonts w:ascii="Times New Roman" w:hAnsi="Times New Roman" w:cs="Times New Roman"/>
          <w:i/>
          <w:sz w:val="28"/>
          <w:szCs w:val="28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512080" w:rsidRDefault="00512080" w:rsidP="00512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080" w:rsidRPr="00512080" w:rsidRDefault="00512080" w:rsidP="00512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080">
        <w:rPr>
          <w:rFonts w:ascii="Times New Roman" w:eastAsia="Calibri" w:hAnsi="Times New Roman" w:cs="Times New Roman"/>
          <w:sz w:val="28"/>
          <w:szCs w:val="28"/>
        </w:rPr>
        <w:t>Досудебный порядок подачи жалоб при осуществлении муниципального земельного контроля не применяется.</w:t>
      </w:r>
    </w:p>
    <w:p w:rsidR="002775E4" w:rsidRDefault="002775E4" w:rsidP="002775E4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</w:p>
    <w:sectPr w:rsidR="0027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4"/>
    <w:rsid w:val="000F7281"/>
    <w:rsid w:val="001E6FB0"/>
    <w:rsid w:val="002775E4"/>
    <w:rsid w:val="00512080"/>
    <w:rsid w:val="00834A1E"/>
    <w:rsid w:val="00A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7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775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7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775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AEB20E85C093FD155D9B82922043652551EFF18151243B558447FF7AB77095D295F4FDFB89BA89ACD6AE228CDE01B3C16309A31E35BD6C3Cp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lastModifiedBy>Холошилова Юлия Вячеславовна</cp:lastModifiedBy>
  <cp:revision>1</cp:revision>
  <cp:lastPrinted>2022-02-02T11:17:00Z</cp:lastPrinted>
  <dcterms:created xsi:type="dcterms:W3CDTF">2022-02-02T09:33:00Z</dcterms:created>
  <dcterms:modified xsi:type="dcterms:W3CDTF">2022-02-02T13:16:00Z</dcterms:modified>
</cp:coreProperties>
</file>